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97" w:rsidRDefault="00651797" w:rsidP="00651797">
      <w:r>
        <w:rPr>
          <w:b/>
          <w:bCs/>
          <w:noProof/>
          <w:color w:val="CC0000"/>
        </w:rPr>
        <w:drawing>
          <wp:inline distT="0" distB="0" distL="0" distR="0">
            <wp:extent cx="2790825" cy="600075"/>
            <wp:effectExtent l="0" t="0" r="9525" b="9525"/>
            <wp:docPr id="3" name="Picture 3"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inline>
        </w:drawing>
      </w:r>
    </w:p>
    <w:p w:rsidR="00651797" w:rsidRDefault="00651797" w:rsidP="00651797">
      <w:pPr>
        <w:shd w:val="clear" w:color="auto" w:fill="FFFFFF"/>
        <w:spacing w:line="0" w:lineRule="auto"/>
        <w:rPr>
          <w:rFonts w:ascii="Arial" w:hAnsi="Arial" w:cs="Arial"/>
          <w:color w:val="464646"/>
          <w:sz w:val="2"/>
          <w:szCs w:val="2"/>
        </w:rPr>
      </w:pPr>
      <w:r>
        <w:rPr>
          <w:rStyle w:val="at4-share-count-container"/>
          <w:rFonts w:ascii="Arial" w:hAnsi="Arial" w:cs="Arial"/>
          <w:color w:val="FFFFFF"/>
          <w:sz w:val="16"/>
          <w:szCs w:val="16"/>
        </w:rPr>
        <w:t>107</w:t>
      </w:r>
    </w:p>
    <w:p w:rsidR="00651797" w:rsidRPr="00651797" w:rsidRDefault="00651797" w:rsidP="00651797">
      <w:pPr>
        <w:pStyle w:val="NoSpacing"/>
        <w:rPr>
          <w:sz w:val="40"/>
        </w:rPr>
      </w:pPr>
      <w:r w:rsidRPr="00651797">
        <w:rPr>
          <w:b/>
          <w:bCs/>
          <w:sz w:val="40"/>
        </w:rPr>
        <w:t>UGA student seeks $2 million in lawsuit over use of Facebook photo</w:t>
      </w:r>
    </w:p>
    <w:p w:rsidR="00651797" w:rsidRDefault="00651797" w:rsidP="00651797">
      <w:pPr>
        <w:pStyle w:val="NoSpacing"/>
        <w:sectPr w:rsidR="00651797" w:rsidSect="00651797">
          <w:pgSz w:w="12240" w:h="15840"/>
          <w:pgMar w:top="720" w:right="1440" w:bottom="720" w:left="1440" w:header="720" w:footer="720" w:gutter="0"/>
          <w:cols w:space="720"/>
          <w:docGrid w:linePitch="360"/>
        </w:sectPr>
      </w:pPr>
    </w:p>
    <w:p w:rsidR="00651797" w:rsidRDefault="00651797" w:rsidP="00651797">
      <w:pPr>
        <w:pStyle w:val="NoSpacing"/>
      </w:pPr>
    </w:p>
    <w:p w:rsidR="00651797" w:rsidRPr="00651797" w:rsidRDefault="00651797" w:rsidP="00651797">
      <w:pPr>
        <w:pStyle w:val="NoSpacing"/>
        <w:rPr>
          <w:color w:val="CC0000"/>
        </w:rPr>
      </w:pPr>
      <w:r w:rsidRPr="00651797">
        <w:t>Posted July 7, 2013 10:10 pm - Updated December 4, 2013 03:15 pm </w:t>
      </w:r>
      <w:r w:rsidRPr="00651797">
        <w:br/>
      </w:r>
      <w:proofErr w:type="gramStart"/>
      <w:r w:rsidRPr="00651797">
        <w:t>By</w:t>
      </w:r>
      <w:proofErr w:type="gramEnd"/>
      <w:r w:rsidRPr="00651797">
        <w:t> </w:t>
      </w:r>
      <w:hyperlink r:id="rId8" w:history="1">
        <w:r w:rsidRPr="00651797">
          <w:rPr>
            <w:rStyle w:val="Hyperlink"/>
            <w:rFonts w:cs="Arial"/>
            <w:color w:val="CC0000"/>
            <w:spacing w:val="5"/>
            <w:u w:val="none"/>
          </w:rPr>
          <w:t>Joe Johnson</w:t>
        </w:r>
      </w:hyperlink>
    </w:p>
    <w:p w:rsidR="00651797" w:rsidRPr="00651797" w:rsidRDefault="00651797" w:rsidP="00651797">
      <w:pPr>
        <w:pStyle w:val="NoSpacing"/>
        <w:rPr>
          <w:color w:val="CC0000"/>
        </w:rPr>
      </w:pPr>
      <w:r w:rsidRPr="00651797">
        <w:rPr>
          <w:color w:val="CC0000"/>
        </w:rPr>
        <w:t>joe.johnson@onlineathens.com</w:t>
      </w:r>
    </w:p>
    <w:p w:rsidR="00651797" w:rsidRPr="00651797" w:rsidRDefault="00651797" w:rsidP="00651797">
      <w:pPr>
        <w:pStyle w:val="NoSpacing"/>
      </w:pPr>
      <w:r w:rsidRPr="00651797">
        <w:pict>
          <v:rect id="_x0000_i1025" style="width:45pt;height:0" o:hrpct="0" o:hrstd="t" o:hr="t" fillcolor="#a0a0a0" stroked="f"/>
        </w:pict>
      </w:r>
    </w:p>
    <w:p w:rsidR="00651797" w:rsidRPr="00651797" w:rsidRDefault="00651797" w:rsidP="00651797">
      <w:pPr>
        <w:pStyle w:val="NoSpacing"/>
      </w:pPr>
    </w:p>
    <w:p w:rsidR="00651797" w:rsidRPr="00651797" w:rsidRDefault="00651797" w:rsidP="00651797">
      <w:pPr>
        <w:pStyle w:val="NoSpacing"/>
      </w:pPr>
      <w:r w:rsidRPr="00651797">
        <w:t>An attorney for Chelsea Chaney says this photo was illegally taken from the UGA freshman's Facebook page then used by her former high school for an Internet safety seminar.</w:t>
      </w:r>
    </w:p>
    <w:p w:rsidR="00651797" w:rsidRPr="00651797" w:rsidRDefault="00651797" w:rsidP="00651797">
      <w:pPr>
        <w:pStyle w:val="NoSpacing"/>
      </w:pPr>
      <w:r w:rsidRPr="00651797">
        <w:t>A University of Georgia student recently filed a $2 million lawsuit against an official at her former high school and the Fayette County School District for using a photograph of her in a bikini without her permission.</w:t>
      </w:r>
    </w:p>
    <w:p w:rsidR="00651797" w:rsidRPr="00651797" w:rsidRDefault="00651797" w:rsidP="00651797">
      <w:pPr>
        <w:pStyle w:val="NoSpacing"/>
      </w:pPr>
      <w:r w:rsidRPr="00651797">
        <w:t> </w:t>
      </w:r>
    </w:p>
    <w:p w:rsidR="00651797" w:rsidRPr="00651797" w:rsidRDefault="00651797" w:rsidP="00651797">
      <w:pPr>
        <w:pStyle w:val="NoSpacing"/>
      </w:pPr>
      <w:r w:rsidRPr="00651797">
        <w:t>The lawsuit alleges the photo was stolen from 19-year-old Chelsea Chaney’s Facebook page for use in an Internet safety seminar.</w:t>
      </w:r>
    </w:p>
    <w:p w:rsidR="00651797" w:rsidRDefault="00651797" w:rsidP="00651797">
      <w:pPr>
        <w:pStyle w:val="NoSpacing"/>
      </w:pPr>
      <w:r w:rsidRPr="00651797">
        <w:t>The now-UGA freshman had posted the photo taken during a family vacation in a semi-private forum of her Facebook page, where only “friends” and “friends of friends” had access to it.</w:t>
      </w:r>
    </w:p>
    <w:p w:rsidR="00651797" w:rsidRPr="00651797" w:rsidRDefault="00651797" w:rsidP="00651797">
      <w:pPr>
        <w:pStyle w:val="NoSpacing"/>
      </w:pPr>
    </w:p>
    <w:p w:rsidR="00651797" w:rsidRPr="00651797" w:rsidRDefault="00651797" w:rsidP="00651797">
      <w:pPr>
        <w:pStyle w:val="NoSpacing"/>
      </w:pPr>
      <w:r w:rsidRPr="00651797">
        <w:t>The student’s attorney, Pete Wellborn, said the lawsuit is significant for the protection of people’s privacy.</w:t>
      </w:r>
    </w:p>
    <w:p w:rsidR="00651797" w:rsidRPr="00651797" w:rsidRDefault="00651797" w:rsidP="00651797">
      <w:pPr>
        <w:pStyle w:val="NoSpacing"/>
      </w:pPr>
    </w:p>
    <w:p w:rsidR="00651797" w:rsidRDefault="00651797" w:rsidP="00651797">
      <w:pPr>
        <w:pStyle w:val="NoSpacing"/>
      </w:pPr>
      <w:r w:rsidRPr="00651797">
        <w:t>“It would have been the easiest thing in the world for Chelsea to forget this ever happened, repress the memory and just move forward,” he said.</w:t>
      </w:r>
    </w:p>
    <w:p w:rsidR="00651797" w:rsidRPr="00651797" w:rsidRDefault="00651797" w:rsidP="00651797">
      <w:pPr>
        <w:pStyle w:val="NoSpacing"/>
      </w:pPr>
    </w:p>
    <w:p w:rsidR="00651797" w:rsidRPr="00651797" w:rsidRDefault="00651797" w:rsidP="00651797">
      <w:pPr>
        <w:pStyle w:val="NoSpacing"/>
      </w:pPr>
      <w:r w:rsidRPr="00651797">
        <w:t>If she had done that, Wellborn said, she would have left the door open for a similar situation to happen to another young person.</w:t>
      </w:r>
    </w:p>
    <w:p w:rsidR="00651797" w:rsidRDefault="00651797" w:rsidP="00651797">
      <w:pPr>
        <w:pStyle w:val="NoSpacing"/>
      </w:pPr>
      <w:r w:rsidRPr="00651797">
        <w:t>The dollar amount sought in compensation for damages was to send a message, according to Wellborn.</w:t>
      </w:r>
    </w:p>
    <w:p w:rsidR="00651797" w:rsidRPr="00651797" w:rsidRDefault="00651797" w:rsidP="00651797">
      <w:pPr>
        <w:pStyle w:val="NoSpacing"/>
      </w:pPr>
    </w:p>
    <w:p w:rsidR="00651797" w:rsidRDefault="00651797" w:rsidP="00651797">
      <w:pPr>
        <w:pStyle w:val="NoSpacing"/>
      </w:pPr>
      <w:r w:rsidRPr="00651797">
        <w:t xml:space="preserve">“We came up with that amount to get their attention, but ultimately the amount will be left </w:t>
      </w:r>
      <w:r w:rsidRPr="00651797">
        <w:lastRenderedPageBreak/>
        <w:t>to a jury, and they might decide on $5 million or $500</w:t>
      </w:r>
      <w:proofErr w:type="gramStart"/>
      <w:r w:rsidRPr="00651797">
        <w:t>,000</w:t>
      </w:r>
      <w:proofErr w:type="gramEnd"/>
      <w:r w:rsidRPr="00651797">
        <w:t>,” Wellborn said. “We wanted to make sure the requested relief was substantial enough to ensure that neither they nor any other school personnel ever do this to another young person.”</w:t>
      </w:r>
    </w:p>
    <w:p w:rsidR="00651797" w:rsidRPr="00651797" w:rsidRDefault="00651797" w:rsidP="00651797">
      <w:pPr>
        <w:pStyle w:val="NoSpacing"/>
      </w:pPr>
    </w:p>
    <w:p w:rsidR="00651797" w:rsidRDefault="00651797" w:rsidP="00651797">
      <w:pPr>
        <w:pStyle w:val="NoSpacing"/>
      </w:pPr>
      <w:r w:rsidRPr="00651797">
        <w:t>The legal action stems from when Chaney was a 17-year-old senior at Starr’s Mill High School in Fayetteville in October 2011 when it hosted a countywide “Community Awareness Seminar.”</w:t>
      </w:r>
    </w:p>
    <w:p w:rsidR="00651797" w:rsidRPr="00651797" w:rsidRDefault="00651797" w:rsidP="00651797">
      <w:pPr>
        <w:pStyle w:val="NoSpacing"/>
      </w:pPr>
    </w:p>
    <w:p w:rsidR="00651797" w:rsidRDefault="00651797" w:rsidP="00651797">
      <w:pPr>
        <w:pStyle w:val="NoSpacing"/>
      </w:pPr>
      <w:r w:rsidRPr="00651797">
        <w:t>A portion of the seminar concerning Internet safety was presented by the school district’s director of technology services. According to the lawsuit, the director visited various students’ Facebook pages looking for examples of how postings might lead to future embarrassments.</w:t>
      </w:r>
    </w:p>
    <w:p w:rsidR="00651797" w:rsidRPr="00651797" w:rsidRDefault="00651797" w:rsidP="00651797">
      <w:pPr>
        <w:pStyle w:val="NoSpacing"/>
      </w:pPr>
    </w:p>
    <w:p w:rsidR="00651797" w:rsidRPr="00651797" w:rsidRDefault="00651797" w:rsidP="00651797">
      <w:pPr>
        <w:pStyle w:val="NoSpacing"/>
      </w:pPr>
      <w:r w:rsidRPr="00651797">
        <w:t xml:space="preserve">In a portion of Curtis </w:t>
      </w:r>
      <w:proofErr w:type="spellStart"/>
      <w:r w:rsidRPr="00651797">
        <w:t>Cearley’s</w:t>
      </w:r>
      <w:proofErr w:type="spellEnd"/>
      <w:r w:rsidRPr="00651797">
        <w:t xml:space="preserve"> presentation entitled “Social Networking,” he displayed a slide titled “Once it’s there it’s there to stay” that included a photo of a bikini-clad Chaney standing next to a life-size cutout of rap star Snoop Lion, then known as Snoop </w:t>
      </w:r>
      <w:proofErr w:type="spellStart"/>
      <w:r w:rsidRPr="00651797">
        <w:t>Dogg</w:t>
      </w:r>
      <w:proofErr w:type="spellEnd"/>
      <w:r w:rsidRPr="00651797">
        <w:t>.</w:t>
      </w:r>
    </w:p>
    <w:p w:rsidR="00651797" w:rsidRDefault="00651797" w:rsidP="00651797">
      <w:pPr>
        <w:pStyle w:val="NoSpacing"/>
      </w:pPr>
      <w:r w:rsidRPr="00651797">
        <w:t>“Even more incredibly, the slide included Chelsea’s full name, which was clearly visible to all attendees at the seminar,” the lawsuit states.</w:t>
      </w:r>
    </w:p>
    <w:p w:rsidR="00651797" w:rsidRPr="00651797" w:rsidRDefault="00651797" w:rsidP="00651797">
      <w:pPr>
        <w:pStyle w:val="NoSpacing"/>
      </w:pPr>
    </w:p>
    <w:p w:rsidR="00651797" w:rsidRDefault="00651797" w:rsidP="00651797">
      <w:pPr>
        <w:pStyle w:val="NoSpacing"/>
      </w:pPr>
      <w:r w:rsidRPr="00651797">
        <w:t xml:space="preserve">“In short, to illustrate the manner in which Internet postings can later shame and disgrace the poster, </w:t>
      </w:r>
      <w:proofErr w:type="spellStart"/>
      <w:r w:rsidRPr="00651797">
        <w:t>Cearley</w:t>
      </w:r>
      <w:proofErr w:type="spellEnd"/>
      <w:r w:rsidRPr="00651797">
        <w:t xml:space="preserve"> stole Chelsea’s photograph and presented it out of context to intentionally shame and disgrace Chelsea by name in front of hundreds of her teachers, her peers, their parents and other Fayette County residents,” the lawsuit alleges.</w:t>
      </w:r>
    </w:p>
    <w:p w:rsidR="00651797" w:rsidRPr="00651797" w:rsidRDefault="00651797" w:rsidP="00651797">
      <w:pPr>
        <w:pStyle w:val="NoSpacing"/>
      </w:pPr>
    </w:p>
    <w:p w:rsidR="00651797" w:rsidRPr="00651797" w:rsidRDefault="00651797" w:rsidP="00651797">
      <w:pPr>
        <w:pStyle w:val="NoSpacing"/>
      </w:pPr>
      <w:r w:rsidRPr="00651797">
        <w:t>The school administrator achieved his goal of illustrating Internet dangers, but broke the law in doing so, according to the lawsuit.</w:t>
      </w:r>
    </w:p>
    <w:p w:rsidR="00651797" w:rsidRDefault="00651797" w:rsidP="00651797">
      <w:pPr>
        <w:pStyle w:val="NoSpacing"/>
      </w:pPr>
      <w:r w:rsidRPr="00651797">
        <w:lastRenderedPageBreak/>
        <w:t>Chaney’s constitutional right to privacy was violated, the lawsuit alleges, and she also was slandered, libeled and victimized by theft.</w:t>
      </w:r>
    </w:p>
    <w:p w:rsidR="00651797" w:rsidRPr="00651797" w:rsidRDefault="00651797" w:rsidP="00651797">
      <w:pPr>
        <w:pStyle w:val="NoSpacing"/>
      </w:pPr>
    </w:p>
    <w:p w:rsidR="00651797" w:rsidRDefault="00651797" w:rsidP="00651797">
      <w:pPr>
        <w:pStyle w:val="NoSpacing"/>
      </w:pPr>
      <w:r w:rsidRPr="00651797">
        <w:t>The impact on the teen was immediate, according to the lawsuit, as students and even teachers fell into two distinct camps in the days following the seminar: One supported Chaney and condemned the invasion of her privacy, and the other “apparently believed that Chelsea ‘got what was coming to her.’ ”</w:t>
      </w:r>
    </w:p>
    <w:p w:rsidR="00651797" w:rsidRPr="00651797" w:rsidRDefault="00651797" w:rsidP="00651797">
      <w:pPr>
        <w:pStyle w:val="NoSpacing"/>
      </w:pPr>
    </w:p>
    <w:p w:rsidR="00651797" w:rsidRDefault="00651797" w:rsidP="00651797">
      <w:pPr>
        <w:pStyle w:val="NoSpacing"/>
      </w:pPr>
      <w:r w:rsidRPr="00651797">
        <w:t xml:space="preserve">The unauthorized use of Chaney’s photo not only caused the student emotional duress; it was illegal, according to the lawsuit, which alleges </w:t>
      </w:r>
      <w:proofErr w:type="spellStart"/>
      <w:r w:rsidRPr="00651797">
        <w:t>Cearley’s</w:t>
      </w:r>
      <w:proofErr w:type="spellEnd"/>
      <w:r w:rsidRPr="00651797">
        <w:t xml:space="preserve"> actions violated Facebook’s Statement of Rights and Responsibilities and the school district’s own policies governing Internet usage, privacy and other areas.</w:t>
      </w:r>
    </w:p>
    <w:p w:rsidR="00651797" w:rsidRPr="00651797" w:rsidRDefault="00651797" w:rsidP="00651797">
      <w:pPr>
        <w:pStyle w:val="NoSpacing"/>
      </w:pPr>
    </w:p>
    <w:p w:rsidR="00651797" w:rsidRPr="00651797" w:rsidRDefault="00651797" w:rsidP="00651797">
      <w:pPr>
        <w:pStyle w:val="NoSpacing"/>
      </w:pPr>
      <w:r w:rsidRPr="00651797">
        <w:t xml:space="preserve">The school district is liable for </w:t>
      </w:r>
      <w:proofErr w:type="spellStart"/>
      <w:r w:rsidRPr="00651797">
        <w:t>Cearley’s</w:t>
      </w:r>
      <w:proofErr w:type="spellEnd"/>
      <w:r w:rsidRPr="00651797">
        <w:t xml:space="preserve"> actions because administrators had prior knowledge of the content of his seminar presentation and did nothing to stop him, the lawsuit alleges.</w:t>
      </w:r>
    </w:p>
    <w:p w:rsidR="00651797" w:rsidRDefault="00651797" w:rsidP="00651797">
      <w:pPr>
        <w:pStyle w:val="NoSpacing"/>
      </w:pPr>
      <w:r w:rsidRPr="00651797">
        <w:t>Chaney and her family contacted an attorney only after school officials refused a request to hold a brief assembly to address the issue of respecting people’s privacy, Wellborn said.</w:t>
      </w:r>
    </w:p>
    <w:p w:rsidR="00651797" w:rsidRPr="00651797" w:rsidRDefault="00651797" w:rsidP="00651797">
      <w:pPr>
        <w:pStyle w:val="NoSpacing"/>
      </w:pPr>
    </w:p>
    <w:p w:rsidR="00651797" w:rsidRDefault="00651797" w:rsidP="00651797">
      <w:pPr>
        <w:pStyle w:val="NoSpacing"/>
      </w:pPr>
      <w:r w:rsidRPr="00651797">
        <w:t>“If they had held that assembly, I never would have been called” to represent Chaney, he said.</w:t>
      </w:r>
    </w:p>
    <w:p w:rsidR="00651797" w:rsidRPr="00651797" w:rsidRDefault="00651797" w:rsidP="00651797">
      <w:pPr>
        <w:pStyle w:val="NoSpacing"/>
      </w:pPr>
      <w:bookmarkStart w:id="0" w:name="_GoBack"/>
      <w:bookmarkEnd w:id="0"/>
    </w:p>
    <w:p w:rsidR="00651797" w:rsidRPr="00651797" w:rsidRDefault="00651797" w:rsidP="00651797">
      <w:pPr>
        <w:pStyle w:val="NoSpacing"/>
      </w:pPr>
      <w:r w:rsidRPr="00651797">
        <w:t>The initial lawsuit wasn’t filed until May because Wellborn said he needed to conduct a lot of legal research prior to filing the action, but also he wanted to wait until after Chaney graduated from high school.</w:t>
      </w:r>
    </w:p>
    <w:p w:rsidR="00A62589" w:rsidRDefault="00A62589" w:rsidP="009A3062">
      <w:pPr>
        <w:sectPr w:rsidR="00A62589" w:rsidSect="00651797">
          <w:type w:val="continuous"/>
          <w:pgSz w:w="12240" w:h="15840"/>
          <w:pgMar w:top="720" w:right="1440" w:bottom="720" w:left="1440" w:header="720" w:footer="720" w:gutter="0"/>
          <w:cols w:num="2" w:space="720"/>
          <w:docGrid w:linePitch="360"/>
        </w:sectPr>
      </w:pPr>
    </w:p>
    <w:p w:rsidR="00557B0D" w:rsidRPr="009A3062" w:rsidRDefault="00557B0D" w:rsidP="009A3062"/>
    <w:sectPr w:rsidR="00557B0D" w:rsidRPr="009A3062" w:rsidSect="00A625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7B7"/>
    <w:multiLevelType w:val="hybridMultilevel"/>
    <w:tmpl w:val="CE1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91DCF"/>
    <w:multiLevelType w:val="hybridMultilevel"/>
    <w:tmpl w:val="67FA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D26"/>
    <w:multiLevelType w:val="hybridMultilevel"/>
    <w:tmpl w:val="A790EED6"/>
    <w:lvl w:ilvl="0" w:tplc="2B5CF34A">
      <w:start w:val="5"/>
      <w:numFmt w:val="decimal"/>
      <w:lvlText w:val="%1."/>
      <w:lvlJc w:val="left"/>
      <w:pPr>
        <w:tabs>
          <w:tab w:val="num" w:pos="720"/>
        </w:tabs>
        <w:ind w:left="720" w:hanging="360"/>
      </w:pPr>
    </w:lvl>
    <w:lvl w:ilvl="1" w:tplc="F056BB58" w:tentative="1">
      <w:start w:val="1"/>
      <w:numFmt w:val="decimal"/>
      <w:lvlText w:val="%2."/>
      <w:lvlJc w:val="left"/>
      <w:pPr>
        <w:tabs>
          <w:tab w:val="num" w:pos="1440"/>
        </w:tabs>
        <w:ind w:left="1440" w:hanging="360"/>
      </w:pPr>
    </w:lvl>
    <w:lvl w:ilvl="2" w:tplc="D632E428" w:tentative="1">
      <w:start w:val="1"/>
      <w:numFmt w:val="decimal"/>
      <w:lvlText w:val="%3."/>
      <w:lvlJc w:val="left"/>
      <w:pPr>
        <w:tabs>
          <w:tab w:val="num" w:pos="2160"/>
        </w:tabs>
        <w:ind w:left="2160" w:hanging="360"/>
      </w:pPr>
    </w:lvl>
    <w:lvl w:ilvl="3" w:tplc="92BA9848" w:tentative="1">
      <w:start w:val="1"/>
      <w:numFmt w:val="decimal"/>
      <w:lvlText w:val="%4."/>
      <w:lvlJc w:val="left"/>
      <w:pPr>
        <w:tabs>
          <w:tab w:val="num" w:pos="2880"/>
        </w:tabs>
        <w:ind w:left="2880" w:hanging="360"/>
      </w:pPr>
    </w:lvl>
    <w:lvl w:ilvl="4" w:tplc="6E7A990C" w:tentative="1">
      <w:start w:val="1"/>
      <w:numFmt w:val="decimal"/>
      <w:lvlText w:val="%5."/>
      <w:lvlJc w:val="left"/>
      <w:pPr>
        <w:tabs>
          <w:tab w:val="num" w:pos="3600"/>
        </w:tabs>
        <w:ind w:left="3600" w:hanging="360"/>
      </w:pPr>
    </w:lvl>
    <w:lvl w:ilvl="5" w:tplc="E4AADCD8" w:tentative="1">
      <w:start w:val="1"/>
      <w:numFmt w:val="decimal"/>
      <w:lvlText w:val="%6."/>
      <w:lvlJc w:val="left"/>
      <w:pPr>
        <w:tabs>
          <w:tab w:val="num" w:pos="4320"/>
        </w:tabs>
        <w:ind w:left="4320" w:hanging="360"/>
      </w:pPr>
    </w:lvl>
    <w:lvl w:ilvl="6" w:tplc="0304ED9C" w:tentative="1">
      <w:start w:val="1"/>
      <w:numFmt w:val="decimal"/>
      <w:lvlText w:val="%7."/>
      <w:lvlJc w:val="left"/>
      <w:pPr>
        <w:tabs>
          <w:tab w:val="num" w:pos="5040"/>
        </w:tabs>
        <w:ind w:left="5040" w:hanging="360"/>
      </w:pPr>
    </w:lvl>
    <w:lvl w:ilvl="7" w:tplc="23A861A6" w:tentative="1">
      <w:start w:val="1"/>
      <w:numFmt w:val="decimal"/>
      <w:lvlText w:val="%8."/>
      <w:lvlJc w:val="left"/>
      <w:pPr>
        <w:tabs>
          <w:tab w:val="num" w:pos="5760"/>
        </w:tabs>
        <w:ind w:left="5760" w:hanging="360"/>
      </w:pPr>
    </w:lvl>
    <w:lvl w:ilvl="8" w:tplc="78A848E6" w:tentative="1">
      <w:start w:val="1"/>
      <w:numFmt w:val="decimal"/>
      <w:lvlText w:val="%9."/>
      <w:lvlJc w:val="left"/>
      <w:pPr>
        <w:tabs>
          <w:tab w:val="num" w:pos="6480"/>
        </w:tabs>
        <w:ind w:left="6480" w:hanging="360"/>
      </w:pPr>
    </w:lvl>
  </w:abstractNum>
  <w:abstractNum w:abstractNumId="3">
    <w:nsid w:val="18390057"/>
    <w:multiLevelType w:val="hybridMultilevel"/>
    <w:tmpl w:val="84289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67267A"/>
    <w:multiLevelType w:val="hybridMultilevel"/>
    <w:tmpl w:val="BCAA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71FD8"/>
    <w:multiLevelType w:val="hybridMultilevel"/>
    <w:tmpl w:val="2A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33EAA"/>
    <w:multiLevelType w:val="hybridMultilevel"/>
    <w:tmpl w:val="67E8BC98"/>
    <w:lvl w:ilvl="0" w:tplc="0B088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E3C62"/>
    <w:multiLevelType w:val="hybridMultilevel"/>
    <w:tmpl w:val="604A8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E9D5B88"/>
    <w:multiLevelType w:val="hybridMultilevel"/>
    <w:tmpl w:val="7E64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250E2"/>
    <w:multiLevelType w:val="hybridMultilevel"/>
    <w:tmpl w:val="474C8518"/>
    <w:lvl w:ilvl="0" w:tplc="8FAC6070">
      <w:start w:val="1"/>
      <w:numFmt w:val="bullet"/>
      <w:lvlText w:val="•"/>
      <w:lvlJc w:val="left"/>
      <w:pPr>
        <w:tabs>
          <w:tab w:val="num" w:pos="720"/>
        </w:tabs>
        <w:ind w:left="720" w:hanging="360"/>
      </w:pPr>
      <w:rPr>
        <w:rFonts w:ascii="Arial" w:hAnsi="Arial" w:hint="default"/>
      </w:rPr>
    </w:lvl>
    <w:lvl w:ilvl="1" w:tplc="184453EE" w:tentative="1">
      <w:start w:val="1"/>
      <w:numFmt w:val="bullet"/>
      <w:lvlText w:val="•"/>
      <w:lvlJc w:val="left"/>
      <w:pPr>
        <w:tabs>
          <w:tab w:val="num" w:pos="1440"/>
        </w:tabs>
        <w:ind w:left="1440" w:hanging="360"/>
      </w:pPr>
      <w:rPr>
        <w:rFonts w:ascii="Arial" w:hAnsi="Arial" w:hint="default"/>
      </w:rPr>
    </w:lvl>
    <w:lvl w:ilvl="2" w:tplc="42A6418A" w:tentative="1">
      <w:start w:val="1"/>
      <w:numFmt w:val="bullet"/>
      <w:lvlText w:val="•"/>
      <w:lvlJc w:val="left"/>
      <w:pPr>
        <w:tabs>
          <w:tab w:val="num" w:pos="2160"/>
        </w:tabs>
        <w:ind w:left="2160" w:hanging="360"/>
      </w:pPr>
      <w:rPr>
        <w:rFonts w:ascii="Arial" w:hAnsi="Arial" w:hint="default"/>
      </w:rPr>
    </w:lvl>
    <w:lvl w:ilvl="3" w:tplc="D22A0F14" w:tentative="1">
      <w:start w:val="1"/>
      <w:numFmt w:val="bullet"/>
      <w:lvlText w:val="•"/>
      <w:lvlJc w:val="left"/>
      <w:pPr>
        <w:tabs>
          <w:tab w:val="num" w:pos="2880"/>
        </w:tabs>
        <w:ind w:left="2880" w:hanging="360"/>
      </w:pPr>
      <w:rPr>
        <w:rFonts w:ascii="Arial" w:hAnsi="Arial" w:hint="default"/>
      </w:rPr>
    </w:lvl>
    <w:lvl w:ilvl="4" w:tplc="CF06BDCE" w:tentative="1">
      <w:start w:val="1"/>
      <w:numFmt w:val="bullet"/>
      <w:lvlText w:val="•"/>
      <w:lvlJc w:val="left"/>
      <w:pPr>
        <w:tabs>
          <w:tab w:val="num" w:pos="3600"/>
        </w:tabs>
        <w:ind w:left="3600" w:hanging="360"/>
      </w:pPr>
      <w:rPr>
        <w:rFonts w:ascii="Arial" w:hAnsi="Arial" w:hint="default"/>
      </w:rPr>
    </w:lvl>
    <w:lvl w:ilvl="5" w:tplc="3CA6075C" w:tentative="1">
      <w:start w:val="1"/>
      <w:numFmt w:val="bullet"/>
      <w:lvlText w:val="•"/>
      <w:lvlJc w:val="left"/>
      <w:pPr>
        <w:tabs>
          <w:tab w:val="num" w:pos="4320"/>
        </w:tabs>
        <w:ind w:left="4320" w:hanging="360"/>
      </w:pPr>
      <w:rPr>
        <w:rFonts w:ascii="Arial" w:hAnsi="Arial" w:hint="default"/>
      </w:rPr>
    </w:lvl>
    <w:lvl w:ilvl="6" w:tplc="A6687250" w:tentative="1">
      <w:start w:val="1"/>
      <w:numFmt w:val="bullet"/>
      <w:lvlText w:val="•"/>
      <w:lvlJc w:val="left"/>
      <w:pPr>
        <w:tabs>
          <w:tab w:val="num" w:pos="5040"/>
        </w:tabs>
        <w:ind w:left="5040" w:hanging="360"/>
      </w:pPr>
      <w:rPr>
        <w:rFonts w:ascii="Arial" w:hAnsi="Arial" w:hint="default"/>
      </w:rPr>
    </w:lvl>
    <w:lvl w:ilvl="7" w:tplc="DA3E2B48" w:tentative="1">
      <w:start w:val="1"/>
      <w:numFmt w:val="bullet"/>
      <w:lvlText w:val="•"/>
      <w:lvlJc w:val="left"/>
      <w:pPr>
        <w:tabs>
          <w:tab w:val="num" w:pos="5760"/>
        </w:tabs>
        <w:ind w:left="5760" w:hanging="360"/>
      </w:pPr>
      <w:rPr>
        <w:rFonts w:ascii="Arial" w:hAnsi="Arial" w:hint="default"/>
      </w:rPr>
    </w:lvl>
    <w:lvl w:ilvl="8" w:tplc="F120E508" w:tentative="1">
      <w:start w:val="1"/>
      <w:numFmt w:val="bullet"/>
      <w:lvlText w:val="•"/>
      <w:lvlJc w:val="left"/>
      <w:pPr>
        <w:tabs>
          <w:tab w:val="num" w:pos="6480"/>
        </w:tabs>
        <w:ind w:left="6480" w:hanging="360"/>
      </w:pPr>
      <w:rPr>
        <w:rFonts w:ascii="Arial" w:hAnsi="Arial" w:hint="default"/>
      </w:rPr>
    </w:lvl>
  </w:abstractNum>
  <w:abstractNum w:abstractNumId="10">
    <w:nsid w:val="5D386A40"/>
    <w:multiLevelType w:val="hybridMultilevel"/>
    <w:tmpl w:val="A0402096"/>
    <w:lvl w:ilvl="0" w:tplc="87BC973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E1888"/>
    <w:multiLevelType w:val="hybridMultilevel"/>
    <w:tmpl w:val="BC545BC0"/>
    <w:lvl w:ilvl="0" w:tplc="59882EE0">
      <w:start w:val="5"/>
      <w:numFmt w:val="decimal"/>
      <w:lvlText w:val="%1."/>
      <w:lvlJc w:val="left"/>
      <w:pPr>
        <w:tabs>
          <w:tab w:val="num" w:pos="720"/>
        </w:tabs>
        <w:ind w:left="720" w:hanging="360"/>
      </w:pPr>
    </w:lvl>
    <w:lvl w:ilvl="1" w:tplc="B6B4AD04" w:tentative="1">
      <w:start w:val="1"/>
      <w:numFmt w:val="decimal"/>
      <w:lvlText w:val="%2."/>
      <w:lvlJc w:val="left"/>
      <w:pPr>
        <w:tabs>
          <w:tab w:val="num" w:pos="1440"/>
        </w:tabs>
        <w:ind w:left="1440" w:hanging="360"/>
      </w:pPr>
    </w:lvl>
    <w:lvl w:ilvl="2" w:tplc="15BE6FB8" w:tentative="1">
      <w:start w:val="1"/>
      <w:numFmt w:val="decimal"/>
      <w:lvlText w:val="%3."/>
      <w:lvlJc w:val="left"/>
      <w:pPr>
        <w:tabs>
          <w:tab w:val="num" w:pos="2160"/>
        </w:tabs>
        <w:ind w:left="2160" w:hanging="360"/>
      </w:pPr>
    </w:lvl>
    <w:lvl w:ilvl="3" w:tplc="69EE39FE" w:tentative="1">
      <w:start w:val="1"/>
      <w:numFmt w:val="decimal"/>
      <w:lvlText w:val="%4."/>
      <w:lvlJc w:val="left"/>
      <w:pPr>
        <w:tabs>
          <w:tab w:val="num" w:pos="2880"/>
        </w:tabs>
        <w:ind w:left="2880" w:hanging="360"/>
      </w:pPr>
    </w:lvl>
    <w:lvl w:ilvl="4" w:tplc="4232CA46" w:tentative="1">
      <w:start w:val="1"/>
      <w:numFmt w:val="decimal"/>
      <w:lvlText w:val="%5."/>
      <w:lvlJc w:val="left"/>
      <w:pPr>
        <w:tabs>
          <w:tab w:val="num" w:pos="3600"/>
        </w:tabs>
        <w:ind w:left="3600" w:hanging="360"/>
      </w:pPr>
    </w:lvl>
    <w:lvl w:ilvl="5" w:tplc="5F325E94" w:tentative="1">
      <w:start w:val="1"/>
      <w:numFmt w:val="decimal"/>
      <w:lvlText w:val="%6."/>
      <w:lvlJc w:val="left"/>
      <w:pPr>
        <w:tabs>
          <w:tab w:val="num" w:pos="4320"/>
        </w:tabs>
        <w:ind w:left="4320" w:hanging="360"/>
      </w:pPr>
    </w:lvl>
    <w:lvl w:ilvl="6" w:tplc="E56E4A36" w:tentative="1">
      <w:start w:val="1"/>
      <w:numFmt w:val="decimal"/>
      <w:lvlText w:val="%7."/>
      <w:lvlJc w:val="left"/>
      <w:pPr>
        <w:tabs>
          <w:tab w:val="num" w:pos="5040"/>
        </w:tabs>
        <w:ind w:left="5040" w:hanging="360"/>
      </w:pPr>
    </w:lvl>
    <w:lvl w:ilvl="7" w:tplc="8FCAB270" w:tentative="1">
      <w:start w:val="1"/>
      <w:numFmt w:val="decimal"/>
      <w:lvlText w:val="%8."/>
      <w:lvlJc w:val="left"/>
      <w:pPr>
        <w:tabs>
          <w:tab w:val="num" w:pos="5760"/>
        </w:tabs>
        <w:ind w:left="5760" w:hanging="360"/>
      </w:pPr>
    </w:lvl>
    <w:lvl w:ilvl="8" w:tplc="E3D62E40" w:tentative="1">
      <w:start w:val="1"/>
      <w:numFmt w:val="decimal"/>
      <w:lvlText w:val="%9."/>
      <w:lvlJc w:val="left"/>
      <w:pPr>
        <w:tabs>
          <w:tab w:val="num" w:pos="6480"/>
        </w:tabs>
        <w:ind w:left="6480" w:hanging="360"/>
      </w:pPr>
    </w:lvl>
  </w:abstractNum>
  <w:abstractNum w:abstractNumId="12">
    <w:nsid w:val="64DB7A6D"/>
    <w:multiLevelType w:val="hybridMultilevel"/>
    <w:tmpl w:val="DFC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85102"/>
    <w:multiLevelType w:val="multilevel"/>
    <w:tmpl w:val="0F5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0"/>
  </w:num>
  <w:num w:numId="5">
    <w:abstractNumId w:val="2"/>
  </w:num>
  <w:num w:numId="6">
    <w:abstractNumId w:val="1"/>
  </w:num>
  <w:num w:numId="7">
    <w:abstractNumId w:val="8"/>
  </w:num>
  <w:num w:numId="8">
    <w:abstractNumId w:val="9"/>
  </w:num>
  <w:num w:numId="9">
    <w:abstractNumId w:val="6"/>
  </w:num>
  <w:num w:numId="10">
    <w:abstractNumId w:val="12"/>
  </w:num>
  <w:num w:numId="11">
    <w:abstractNumId w:val="4"/>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B1"/>
    <w:rsid w:val="000C2BC4"/>
    <w:rsid w:val="000D7EB3"/>
    <w:rsid w:val="00115140"/>
    <w:rsid w:val="00172F96"/>
    <w:rsid w:val="002E6F3E"/>
    <w:rsid w:val="003C1275"/>
    <w:rsid w:val="003D5237"/>
    <w:rsid w:val="004130A8"/>
    <w:rsid w:val="00425092"/>
    <w:rsid w:val="004E48F2"/>
    <w:rsid w:val="00557B0D"/>
    <w:rsid w:val="00573B1D"/>
    <w:rsid w:val="00651797"/>
    <w:rsid w:val="00694521"/>
    <w:rsid w:val="006F38FF"/>
    <w:rsid w:val="00765B97"/>
    <w:rsid w:val="0076698B"/>
    <w:rsid w:val="007762B7"/>
    <w:rsid w:val="007A54D9"/>
    <w:rsid w:val="00860E60"/>
    <w:rsid w:val="00877898"/>
    <w:rsid w:val="008F6BEE"/>
    <w:rsid w:val="0090707C"/>
    <w:rsid w:val="00914EF1"/>
    <w:rsid w:val="00992DAD"/>
    <w:rsid w:val="009A3062"/>
    <w:rsid w:val="00A25328"/>
    <w:rsid w:val="00A35EE5"/>
    <w:rsid w:val="00A62589"/>
    <w:rsid w:val="00B81E59"/>
    <w:rsid w:val="00BD63C0"/>
    <w:rsid w:val="00C36B39"/>
    <w:rsid w:val="00CA4670"/>
    <w:rsid w:val="00CF1770"/>
    <w:rsid w:val="00CF6C85"/>
    <w:rsid w:val="00D643DC"/>
    <w:rsid w:val="00E145B1"/>
    <w:rsid w:val="00E55091"/>
    <w:rsid w:val="00E668DD"/>
    <w:rsid w:val="00EC01AE"/>
    <w:rsid w:val="00FE4309"/>
    <w:rsid w:val="00FE548C"/>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character" w:customStyle="1" w:styleId="Heading1Char">
    <w:name w:val="Heading 1 Char"/>
    <w:basedOn w:val="DefaultParagraphFont"/>
    <w:link w:val="Heading1"/>
    <w:uiPriority w:val="9"/>
    <w:rsid w:val="009A3062"/>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9A3062"/>
  </w:style>
  <w:style w:type="character" w:customStyle="1" w:styleId="timestampdate--modified">
    <w:name w:val="timestamp__date--modified"/>
    <w:basedOn w:val="DefaultParagraphFont"/>
    <w:rsid w:val="009A3062"/>
  </w:style>
  <w:style w:type="character" w:styleId="Strong">
    <w:name w:val="Strong"/>
    <w:basedOn w:val="DefaultParagraphFont"/>
    <w:uiPriority w:val="22"/>
    <w:qFormat/>
    <w:rsid w:val="009A3062"/>
    <w:rPr>
      <w:b/>
      <w:bCs/>
    </w:rPr>
  </w:style>
  <w:style w:type="character" w:customStyle="1" w:styleId="share-barsocial-countsnumber">
    <w:name w:val="share-bar__social-counts__number"/>
    <w:basedOn w:val="DefaultParagraphFont"/>
    <w:rsid w:val="009A3062"/>
  </w:style>
  <w:style w:type="character" w:customStyle="1" w:styleId="author-carddetails-container">
    <w:name w:val="author-card__details-container"/>
    <w:basedOn w:val="DefaultParagraphFont"/>
    <w:rsid w:val="009A3062"/>
  </w:style>
  <w:style w:type="character" w:customStyle="1" w:styleId="author-carddetailsname">
    <w:name w:val="author-card__details__name"/>
    <w:basedOn w:val="DefaultParagraphFont"/>
    <w:rsid w:val="009A3062"/>
  </w:style>
  <w:style w:type="paragraph" w:styleId="NormalWeb">
    <w:name w:val="Normal (Web)"/>
    <w:basedOn w:val="Normal"/>
    <w:uiPriority w:val="99"/>
    <w:semiHidden/>
    <w:unhideWhenUsed/>
    <w:rsid w:val="009A30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062"/>
    <w:rPr>
      <w:i/>
      <w:iCs/>
    </w:rPr>
  </w:style>
  <w:style w:type="character" w:customStyle="1" w:styleId="at4-share-count-container">
    <w:name w:val="at4-share-count-container"/>
    <w:basedOn w:val="DefaultParagraphFont"/>
    <w:rsid w:val="00651797"/>
  </w:style>
  <w:style w:type="character" w:customStyle="1" w:styleId="mycontentrecshead">
    <w:name w:val="mycontentrecshead"/>
    <w:basedOn w:val="DefaultParagraphFont"/>
    <w:rsid w:val="0065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3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character" w:customStyle="1" w:styleId="Heading1Char">
    <w:name w:val="Heading 1 Char"/>
    <w:basedOn w:val="DefaultParagraphFont"/>
    <w:link w:val="Heading1"/>
    <w:uiPriority w:val="9"/>
    <w:rsid w:val="009A3062"/>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9A3062"/>
  </w:style>
  <w:style w:type="character" w:customStyle="1" w:styleId="timestampdate--modified">
    <w:name w:val="timestamp__date--modified"/>
    <w:basedOn w:val="DefaultParagraphFont"/>
    <w:rsid w:val="009A3062"/>
  </w:style>
  <w:style w:type="character" w:styleId="Strong">
    <w:name w:val="Strong"/>
    <w:basedOn w:val="DefaultParagraphFont"/>
    <w:uiPriority w:val="22"/>
    <w:qFormat/>
    <w:rsid w:val="009A3062"/>
    <w:rPr>
      <w:b/>
      <w:bCs/>
    </w:rPr>
  </w:style>
  <w:style w:type="character" w:customStyle="1" w:styleId="share-barsocial-countsnumber">
    <w:name w:val="share-bar__social-counts__number"/>
    <w:basedOn w:val="DefaultParagraphFont"/>
    <w:rsid w:val="009A3062"/>
  </w:style>
  <w:style w:type="character" w:customStyle="1" w:styleId="author-carddetails-container">
    <w:name w:val="author-card__details-container"/>
    <w:basedOn w:val="DefaultParagraphFont"/>
    <w:rsid w:val="009A3062"/>
  </w:style>
  <w:style w:type="character" w:customStyle="1" w:styleId="author-carddetailsname">
    <w:name w:val="author-card__details__name"/>
    <w:basedOn w:val="DefaultParagraphFont"/>
    <w:rsid w:val="009A3062"/>
  </w:style>
  <w:style w:type="paragraph" w:styleId="NormalWeb">
    <w:name w:val="Normal (Web)"/>
    <w:basedOn w:val="Normal"/>
    <w:uiPriority w:val="99"/>
    <w:semiHidden/>
    <w:unhideWhenUsed/>
    <w:rsid w:val="009A30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062"/>
    <w:rPr>
      <w:i/>
      <w:iCs/>
    </w:rPr>
  </w:style>
  <w:style w:type="character" w:customStyle="1" w:styleId="at4-share-count-container">
    <w:name w:val="at4-share-count-container"/>
    <w:basedOn w:val="DefaultParagraphFont"/>
    <w:rsid w:val="00651797"/>
  </w:style>
  <w:style w:type="character" w:customStyle="1" w:styleId="mycontentrecshead">
    <w:name w:val="mycontentrecshead"/>
    <w:basedOn w:val="DefaultParagraphFont"/>
    <w:rsid w:val="006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121">
      <w:bodyDiv w:val="1"/>
      <w:marLeft w:val="0"/>
      <w:marRight w:val="0"/>
      <w:marTop w:val="0"/>
      <w:marBottom w:val="0"/>
      <w:divBdr>
        <w:top w:val="none" w:sz="0" w:space="0" w:color="auto"/>
        <w:left w:val="none" w:sz="0" w:space="0" w:color="auto"/>
        <w:bottom w:val="none" w:sz="0" w:space="0" w:color="auto"/>
        <w:right w:val="none" w:sz="0" w:space="0" w:color="auto"/>
      </w:divBdr>
    </w:div>
    <w:div w:id="867521572">
      <w:bodyDiv w:val="1"/>
      <w:marLeft w:val="0"/>
      <w:marRight w:val="0"/>
      <w:marTop w:val="0"/>
      <w:marBottom w:val="0"/>
      <w:divBdr>
        <w:top w:val="none" w:sz="0" w:space="0" w:color="auto"/>
        <w:left w:val="none" w:sz="0" w:space="0" w:color="auto"/>
        <w:bottom w:val="none" w:sz="0" w:space="0" w:color="auto"/>
        <w:right w:val="none" w:sz="0" w:space="0" w:color="auto"/>
      </w:divBdr>
    </w:div>
    <w:div w:id="1035929975">
      <w:bodyDiv w:val="1"/>
      <w:marLeft w:val="0"/>
      <w:marRight w:val="0"/>
      <w:marTop w:val="0"/>
      <w:marBottom w:val="0"/>
      <w:divBdr>
        <w:top w:val="none" w:sz="0" w:space="0" w:color="auto"/>
        <w:left w:val="none" w:sz="0" w:space="0" w:color="auto"/>
        <w:bottom w:val="none" w:sz="0" w:space="0" w:color="auto"/>
        <w:right w:val="none" w:sz="0" w:space="0" w:color="auto"/>
      </w:divBdr>
      <w:divsChild>
        <w:div w:id="571047204">
          <w:marLeft w:val="0"/>
          <w:marRight w:val="0"/>
          <w:marTop w:val="0"/>
          <w:marBottom w:val="0"/>
          <w:divBdr>
            <w:top w:val="none" w:sz="0" w:space="0" w:color="auto"/>
            <w:left w:val="none" w:sz="0" w:space="0" w:color="auto"/>
            <w:bottom w:val="none" w:sz="0" w:space="0" w:color="auto"/>
            <w:right w:val="none" w:sz="0" w:space="0" w:color="auto"/>
          </w:divBdr>
        </w:div>
        <w:div w:id="111901825">
          <w:marLeft w:val="0"/>
          <w:marRight w:val="0"/>
          <w:marTop w:val="75"/>
          <w:marBottom w:val="0"/>
          <w:divBdr>
            <w:top w:val="none" w:sz="0" w:space="0" w:color="auto"/>
            <w:left w:val="none" w:sz="0" w:space="0" w:color="auto"/>
            <w:bottom w:val="none" w:sz="0" w:space="0" w:color="auto"/>
            <w:right w:val="none" w:sz="0" w:space="0" w:color="auto"/>
          </w:divBdr>
        </w:div>
        <w:div w:id="877547751">
          <w:marLeft w:val="0"/>
          <w:marRight w:val="0"/>
          <w:marTop w:val="225"/>
          <w:marBottom w:val="300"/>
          <w:divBdr>
            <w:top w:val="none" w:sz="0" w:space="0" w:color="auto"/>
            <w:left w:val="none" w:sz="0" w:space="0" w:color="auto"/>
            <w:bottom w:val="none" w:sz="0" w:space="0" w:color="auto"/>
            <w:right w:val="none" w:sz="0" w:space="0" w:color="auto"/>
          </w:divBdr>
          <w:divsChild>
            <w:div w:id="183787600">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944575717">
          <w:marLeft w:val="0"/>
          <w:marRight w:val="0"/>
          <w:marTop w:val="0"/>
          <w:marBottom w:val="150"/>
          <w:divBdr>
            <w:top w:val="dotted" w:sz="6" w:space="8" w:color="999999"/>
            <w:left w:val="none" w:sz="0" w:space="0" w:color="auto"/>
            <w:bottom w:val="none" w:sz="0" w:space="0" w:color="auto"/>
            <w:right w:val="none" w:sz="0" w:space="0" w:color="auto"/>
          </w:divBdr>
          <w:divsChild>
            <w:div w:id="217204245">
              <w:marLeft w:val="0"/>
              <w:marRight w:val="0"/>
              <w:marTop w:val="0"/>
              <w:marBottom w:val="0"/>
              <w:divBdr>
                <w:top w:val="none" w:sz="0" w:space="0" w:color="auto"/>
                <w:left w:val="none" w:sz="0" w:space="0" w:color="auto"/>
                <w:bottom w:val="none" w:sz="0" w:space="0" w:color="auto"/>
                <w:right w:val="none" w:sz="0" w:space="0" w:color="auto"/>
              </w:divBdr>
              <w:divsChild>
                <w:div w:id="20350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109">
          <w:marLeft w:val="0"/>
          <w:marRight w:val="0"/>
          <w:marTop w:val="0"/>
          <w:marBottom w:val="0"/>
          <w:divBdr>
            <w:top w:val="none" w:sz="0" w:space="0" w:color="auto"/>
            <w:left w:val="none" w:sz="0" w:space="0" w:color="auto"/>
            <w:bottom w:val="none" w:sz="0" w:space="0" w:color="auto"/>
            <w:right w:val="none" w:sz="0" w:space="0" w:color="auto"/>
          </w:divBdr>
          <w:divsChild>
            <w:div w:id="958755136">
              <w:marLeft w:val="0"/>
              <w:marRight w:val="480"/>
              <w:marTop w:val="75"/>
              <w:marBottom w:val="0"/>
              <w:divBdr>
                <w:top w:val="none" w:sz="0" w:space="0" w:color="auto"/>
                <w:left w:val="none" w:sz="0" w:space="0" w:color="auto"/>
                <w:bottom w:val="none" w:sz="0" w:space="0" w:color="auto"/>
                <w:right w:val="none" w:sz="0" w:space="0" w:color="auto"/>
              </w:divBdr>
              <w:divsChild>
                <w:div w:id="913858757">
                  <w:marLeft w:val="0"/>
                  <w:marRight w:val="0"/>
                  <w:marTop w:val="0"/>
                  <w:marBottom w:val="0"/>
                  <w:divBdr>
                    <w:top w:val="none" w:sz="0" w:space="0" w:color="auto"/>
                    <w:left w:val="none" w:sz="0" w:space="0" w:color="auto"/>
                    <w:bottom w:val="none" w:sz="0" w:space="0" w:color="auto"/>
                    <w:right w:val="none" w:sz="0" w:space="0" w:color="auto"/>
                  </w:divBdr>
                </w:div>
                <w:div w:id="2087721286">
                  <w:marLeft w:val="0"/>
                  <w:marRight w:val="0"/>
                  <w:marTop w:val="0"/>
                  <w:marBottom w:val="0"/>
                  <w:divBdr>
                    <w:top w:val="none" w:sz="0" w:space="0" w:color="auto"/>
                    <w:left w:val="none" w:sz="0" w:space="0" w:color="auto"/>
                    <w:bottom w:val="none" w:sz="0" w:space="0" w:color="auto"/>
                    <w:right w:val="none" w:sz="0" w:space="0" w:color="auto"/>
                  </w:divBdr>
                </w:div>
                <w:div w:id="640227789">
                  <w:marLeft w:val="0"/>
                  <w:marRight w:val="0"/>
                  <w:marTop w:val="0"/>
                  <w:marBottom w:val="0"/>
                  <w:divBdr>
                    <w:top w:val="none" w:sz="0" w:space="0" w:color="auto"/>
                    <w:left w:val="none" w:sz="0" w:space="0" w:color="auto"/>
                    <w:bottom w:val="none" w:sz="0" w:space="0" w:color="auto"/>
                    <w:right w:val="none" w:sz="0" w:space="0" w:color="auto"/>
                  </w:divBdr>
                </w:div>
                <w:div w:id="1492721317">
                  <w:marLeft w:val="0"/>
                  <w:marRight w:val="0"/>
                  <w:marTop w:val="0"/>
                  <w:marBottom w:val="0"/>
                  <w:divBdr>
                    <w:top w:val="none" w:sz="0" w:space="0" w:color="auto"/>
                    <w:left w:val="none" w:sz="0" w:space="0" w:color="auto"/>
                    <w:bottom w:val="none" w:sz="0" w:space="0" w:color="auto"/>
                    <w:right w:val="none" w:sz="0" w:space="0" w:color="auto"/>
                  </w:divBdr>
                </w:div>
                <w:div w:id="918640739">
                  <w:marLeft w:val="0"/>
                  <w:marRight w:val="0"/>
                  <w:marTop w:val="0"/>
                  <w:marBottom w:val="0"/>
                  <w:divBdr>
                    <w:top w:val="none" w:sz="0" w:space="0" w:color="auto"/>
                    <w:left w:val="none" w:sz="0" w:space="0" w:color="auto"/>
                    <w:bottom w:val="none" w:sz="0" w:space="0" w:color="auto"/>
                    <w:right w:val="none" w:sz="0" w:space="0" w:color="auto"/>
                  </w:divBdr>
                </w:div>
                <w:div w:id="2092047275">
                  <w:marLeft w:val="0"/>
                  <w:marRight w:val="0"/>
                  <w:marTop w:val="0"/>
                  <w:marBottom w:val="0"/>
                  <w:divBdr>
                    <w:top w:val="none" w:sz="0" w:space="0" w:color="auto"/>
                    <w:left w:val="none" w:sz="0" w:space="0" w:color="auto"/>
                    <w:bottom w:val="none" w:sz="0" w:space="0" w:color="auto"/>
                    <w:right w:val="none" w:sz="0" w:space="0" w:color="auto"/>
                  </w:divBdr>
                </w:div>
                <w:div w:id="210074216">
                  <w:marLeft w:val="0"/>
                  <w:marRight w:val="0"/>
                  <w:marTop w:val="0"/>
                  <w:marBottom w:val="0"/>
                  <w:divBdr>
                    <w:top w:val="none" w:sz="0" w:space="0" w:color="auto"/>
                    <w:left w:val="none" w:sz="0" w:space="0" w:color="auto"/>
                    <w:bottom w:val="none" w:sz="0" w:space="0" w:color="auto"/>
                    <w:right w:val="none" w:sz="0" w:space="0" w:color="auto"/>
                  </w:divBdr>
                </w:div>
                <w:div w:id="268316419">
                  <w:marLeft w:val="0"/>
                  <w:marRight w:val="0"/>
                  <w:marTop w:val="0"/>
                  <w:marBottom w:val="0"/>
                  <w:divBdr>
                    <w:top w:val="none" w:sz="0" w:space="0" w:color="auto"/>
                    <w:left w:val="none" w:sz="0" w:space="0" w:color="auto"/>
                    <w:bottom w:val="none" w:sz="0" w:space="0" w:color="auto"/>
                    <w:right w:val="none" w:sz="0" w:space="0" w:color="auto"/>
                  </w:divBdr>
                </w:div>
                <w:div w:id="384915446">
                  <w:marLeft w:val="0"/>
                  <w:marRight w:val="0"/>
                  <w:marTop w:val="0"/>
                  <w:marBottom w:val="0"/>
                  <w:divBdr>
                    <w:top w:val="none" w:sz="0" w:space="0" w:color="auto"/>
                    <w:left w:val="none" w:sz="0" w:space="0" w:color="auto"/>
                    <w:bottom w:val="none" w:sz="0" w:space="0" w:color="auto"/>
                    <w:right w:val="none" w:sz="0" w:space="0" w:color="auto"/>
                  </w:divBdr>
                </w:div>
                <w:div w:id="686637030">
                  <w:marLeft w:val="0"/>
                  <w:marRight w:val="0"/>
                  <w:marTop w:val="0"/>
                  <w:marBottom w:val="0"/>
                  <w:divBdr>
                    <w:top w:val="none" w:sz="0" w:space="0" w:color="auto"/>
                    <w:left w:val="none" w:sz="0" w:space="0" w:color="auto"/>
                    <w:bottom w:val="none" w:sz="0" w:space="0" w:color="auto"/>
                    <w:right w:val="none" w:sz="0" w:space="0" w:color="auto"/>
                  </w:divBdr>
                </w:div>
                <w:div w:id="1840542450">
                  <w:marLeft w:val="0"/>
                  <w:marRight w:val="0"/>
                  <w:marTop w:val="0"/>
                  <w:marBottom w:val="0"/>
                  <w:divBdr>
                    <w:top w:val="none" w:sz="0" w:space="0" w:color="auto"/>
                    <w:left w:val="none" w:sz="0" w:space="0" w:color="auto"/>
                    <w:bottom w:val="none" w:sz="0" w:space="0" w:color="auto"/>
                    <w:right w:val="none" w:sz="0" w:space="0" w:color="auto"/>
                  </w:divBdr>
                </w:div>
                <w:div w:id="1577594540">
                  <w:marLeft w:val="0"/>
                  <w:marRight w:val="0"/>
                  <w:marTop w:val="0"/>
                  <w:marBottom w:val="0"/>
                  <w:divBdr>
                    <w:top w:val="none" w:sz="0" w:space="0" w:color="auto"/>
                    <w:left w:val="none" w:sz="0" w:space="0" w:color="auto"/>
                    <w:bottom w:val="none" w:sz="0" w:space="0" w:color="auto"/>
                    <w:right w:val="none" w:sz="0" w:space="0" w:color="auto"/>
                  </w:divBdr>
                </w:div>
                <w:div w:id="188178666">
                  <w:marLeft w:val="0"/>
                  <w:marRight w:val="0"/>
                  <w:marTop w:val="0"/>
                  <w:marBottom w:val="0"/>
                  <w:divBdr>
                    <w:top w:val="none" w:sz="0" w:space="0" w:color="auto"/>
                    <w:left w:val="none" w:sz="0" w:space="0" w:color="auto"/>
                    <w:bottom w:val="none" w:sz="0" w:space="0" w:color="auto"/>
                    <w:right w:val="none" w:sz="0" w:space="0" w:color="auto"/>
                  </w:divBdr>
                </w:div>
                <w:div w:id="284314356">
                  <w:marLeft w:val="0"/>
                  <w:marRight w:val="0"/>
                  <w:marTop w:val="0"/>
                  <w:marBottom w:val="0"/>
                  <w:divBdr>
                    <w:top w:val="none" w:sz="0" w:space="0" w:color="auto"/>
                    <w:left w:val="none" w:sz="0" w:space="0" w:color="auto"/>
                    <w:bottom w:val="none" w:sz="0" w:space="0" w:color="auto"/>
                    <w:right w:val="none" w:sz="0" w:space="0" w:color="auto"/>
                  </w:divBdr>
                </w:div>
                <w:div w:id="235170507">
                  <w:marLeft w:val="0"/>
                  <w:marRight w:val="0"/>
                  <w:marTop w:val="0"/>
                  <w:marBottom w:val="0"/>
                  <w:divBdr>
                    <w:top w:val="none" w:sz="0" w:space="0" w:color="auto"/>
                    <w:left w:val="none" w:sz="0" w:space="0" w:color="auto"/>
                    <w:bottom w:val="none" w:sz="0" w:space="0" w:color="auto"/>
                    <w:right w:val="none" w:sz="0" w:space="0" w:color="auto"/>
                  </w:divBdr>
                </w:div>
                <w:div w:id="487089497">
                  <w:marLeft w:val="0"/>
                  <w:marRight w:val="0"/>
                  <w:marTop w:val="0"/>
                  <w:marBottom w:val="0"/>
                  <w:divBdr>
                    <w:top w:val="none" w:sz="0" w:space="0" w:color="auto"/>
                    <w:left w:val="none" w:sz="0" w:space="0" w:color="auto"/>
                    <w:bottom w:val="none" w:sz="0" w:space="0" w:color="auto"/>
                    <w:right w:val="none" w:sz="0" w:space="0" w:color="auto"/>
                  </w:divBdr>
                </w:div>
                <w:div w:id="1017392890">
                  <w:marLeft w:val="0"/>
                  <w:marRight w:val="0"/>
                  <w:marTop w:val="0"/>
                  <w:marBottom w:val="0"/>
                  <w:divBdr>
                    <w:top w:val="none" w:sz="0" w:space="0" w:color="auto"/>
                    <w:left w:val="none" w:sz="0" w:space="0" w:color="auto"/>
                    <w:bottom w:val="none" w:sz="0" w:space="0" w:color="auto"/>
                    <w:right w:val="none" w:sz="0" w:space="0" w:color="auto"/>
                  </w:divBdr>
                </w:div>
                <w:div w:id="1361591190">
                  <w:marLeft w:val="0"/>
                  <w:marRight w:val="0"/>
                  <w:marTop w:val="0"/>
                  <w:marBottom w:val="0"/>
                  <w:divBdr>
                    <w:top w:val="none" w:sz="0" w:space="0" w:color="auto"/>
                    <w:left w:val="none" w:sz="0" w:space="0" w:color="auto"/>
                    <w:bottom w:val="none" w:sz="0" w:space="0" w:color="auto"/>
                    <w:right w:val="none" w:sz="0" w:space="0" w:color="auto"/>
                  </w:divBdr>
                </w:div>
                <w:div w:id="341517189">
                  <w:marLeft w:val="0"/>
                  <w:marRight w:val="0"/>
                  <w:marTop w:val="0"/>
                  <w:marBottom w:val="0"/>
                  <w:divBdr>
                    <w:top w:val="none" w:sz="0" w:space="0" w:color="auto"/>
                    <w:left w:val="none" w:sz="0" w:space="0" w:color="auto"/>
                    <w:bottom w:val="none" w:sz="0" w:space="0" w:color="auto"/>
                    <w:right w:val="none" w:sz="0" w:space="0" w:color="auto"/>
                  </w:divBdr>
                </w:div>
                <w:div w:id="1019162666">
                  <w:marLeft w:val="0"/>
                  <w:marRight w:val="0"/>
                  <w:marTop w:val="0"/>
                  <w:marBottom w:val="0"/>
                  <w:divBdr>
                    <w:top w:val="none" w:sz="0" w:space="0" w:color="auto"/>
                    <w:left w:val="none" w:sz="0" w:space="0" w:color="auto"/>
                    <w:bottom w:val="none" w:sz="0" w:space="0" w:color="auto"/>
                    <w:right w:val="none" w:sz="0" w:space="0" w:color="auto"/>
                  </w:divBdr>
                </w:div>
                <w:div w:id="1517647344">
                  <w:marLeft w:val="0"/>
                  <w:marRight w:val="0"/>
                  <w:marTop w:val="0"/>
                  <w:marBottom w:val="0"/>
                  <w:divBdr>
                    <w:top w:val="none" w:sz="0" w:space="0" w:color="auto"/>
                    <w:left w:val="none" w:sz="0" w:space="0" w:color="auto"/>
                    <w:bottom w:val="none" w:sz="0" w:space="0" w:color="auto"/>
                    <w:right w:val="none" w:sz="0" w:space="0" w:color="auto"/>
                  </w:divBdr>
                </w:div>
                <w:div w:id="499007278">
                  <w:marLeft w:val="0"/>
                  <w:marRight w:val="0"/>
                  <w:marTop w:val="0"/>
                  <w:marBottom w:val="0"/>
                  <w:divBdr>
                    <w:top w:val="none" w:sz="0" w:space="0" w:color="auto"/>
                    <w:left w:val="none" w:sz="0" w:space="0" w:color="auto"/>
                    <w:bottom w:val="none" w:sz="0" w:space="0" w:color="auto"/>
                    <w:right w:val="none" w:sz="0" w:space="0" w:color="auto"/>
                  </w:divBdr>
                </w:div>
                <w:div w:id="1497306551">
                  <w:marLeft w:val="0"/>
                  <w:marRight w:val="0"/>
                  <w:marTop w:val="0"/>
                  <w:marBottom w:val="0"/>
                  <w:divBdr>
                    <w:top w:val="none" w:sz="0" w:space="0" w:color="auto"/>
                    <w:left w:val="none" w:sz="0" w:space="0" w:color="auto"/>
                    <w:bottom w:val="none" w:sz="0" w:space="0" w:color="auto"/>
                    <w:right w:val="none" w:sz="0" w:space="0" w:color="auto"/>
                  </w:divBdr>
                </w:div>
                <w:div w:id="286159917">
                  <w:marLeft w:val="0"/>
                  <w:marRight w:val="0"/>
                  <w:marTop w:val="0"/>
                  <w:marBottom w:val="0"/>
                  <w:divBdr>
                    <w:top w:val="none" w:sz="0" w:space="0" w:color="auto"/>
                    <w:left w:val="none" w:sz="0" w:space="0" w:color="auto"/>
                    <w:bottom w:val="none" w:sz="0" w:space="0" w:color="auto"/>
                    <w:right w:val="none" w:sz="0" w:space="0" w:color="auto"/>
                  </w:divBdr>
                </w:div>
                <w:div w:id="1900011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444879175">
      <w:bodyDiv w:val="1"/>
      <w:marLeft w:val="0"/>
      <w:marRight w:val="0"/>
      <w:marTop w:val="0"/>
      <w:marBottom w:val="0"/>
      <w:divBdr>
        <w:top w:val="none" w:sz="0" w:space="0" w:color="auto"/>
        <w:left w:val="none" w:sz="0" w:space="0" w:color="auto"/>
        <w:bottom w:val="none" w:sz="0" w:space="0" w:color="auto"/>
        <w:right w:val="none" w:sz="0" w:space="0" w:color="auto"/>
      </w:divBdr>
      <w:divsChild>
        <w:div w:id="1318654205">
          <w:marLeft w:val="806"/>
          <w:marRight w:val="0"/>
          <w:marTop w:val="134"/>
          <w:marBottom w:val="0"/>
          <w:divBdr>
            <w:top w:val="none" w:sz="0" w:space="0" w:color="auto"/>
            <w:left w:val="none" w:sz="0" w:space="0" w:color="auto"/>
            <w:bottom w:val="none" w:sz="0" w:space="0" w:color="auto"/>
            <w:right w:val="none" w:sz="0" w:space="0" w:color="auto"/>
          </w:divBdr>
        </w:div>
      </w:divsChild>
    </w:div>
    <w:div w:id="2019697794">
      <w:bodyDiv w:val="1"/>
      <w:marLeft w:val="0"/>
      <w:marRight w:val="0"/>
      <w:marTop w:val="0"/>
      <w:marBottom w:val="0"/>
      <w:divBdr>
        <w:top w:val="none" w:sz="0" w:space="0" w:color="auto"/>
        <w:left w:val="none" w:sz="0" w:space="0" w:color="auto"/>
        <w:bottom w:val="none" w:sz="0" w:space="0" w:color="auto"/>
        <w:right w:val="none" w:sz="0" w:space="0" w:color="auto"/>
      </w:divBdr>
      <w:divsChild>
        <w:div w:id="1003817705">
          <w:marLeft w:val="288"/>
          <w:marRight w:val="0"/>
          <w:marTop w:val="115"/>
          <w:marBottom w:val="0"/>
          <w:divBdr>
            <w:top w:val="none" w:sz="0" w:space="0" w:color="auto"/>
            <w:left w:val="none" w:sz="0" w:space="0" w:color="auto"/>
            <w:bottom w:val="none" w:sz="0" w:space="0" w:color="auto"/>
            <w:right w:val="none" w:sz="0" w:space="0" w:color="auto"/>
          </w:divBdr>
        </w:div>
        <w:div w:id="848519975">
          <w:marLeft w:val="288"/>
          <w:marRight w:val="0"/>
          <w:marTop w:val="115"/>
          <w:marBottom w:val="0"/>
          <w:divBdr>
            <w:top w:val="none" w:sz="0" w:space="0" w:color="auto"/>
            <w:left w:val="none" w:sz="0" w:space="0" w:color="auto"/>
            <w:bottom w:val="none" w:sz="0" w:space="0" w:color="auto"/>
            <w:right w:val="none" w:sz="0" w:space="0" w:color="auto"/>
          </w:divBdr>
        </w:div>
      </w:divsChild>
    </w:div>
    <w:div w:id="2098020362">
      <w:bodyDiv w:val="1"/>
      <w:marLeft w:val="0"/>
      <w:marRight w:val="0"/>
      <w:marTop w:val="0"/>
      <w:marBottom w:val="0"/>
      <w:divBdr>
        <w:top w:val="none" w:sz="0" w:space="0" w:color="auto"/>
        <w:left w:val="none" w:sz="0" w:space="0" w:color="auto"/>
        <w:bottom w:val="none" w:sz="0" w:space="0" w:color="auto"/>
        <w:right w:val="none" w:sz="0" w:space="0" w:color="auto"/>
      </w:divBdr>
      <w:divsChild>
        <w:div w:id="1951933119">
          <w:marLeft w:val="806"/>
          <w:marRight w:val="0"/>
          <w:marTop w:val="134"/>
          <w:marBottom w:val="0"/>
          <w:divBdr>
            <w:top w:val="none" w:sz="0" w:space="0" w:color="auto"/>
            <w:left w:val="none" w:sz="0" w:space="0" w:color="auto"/>
            <w:bottom w:val="none" w:sz="0" w:space="0" w:color="auto"/>
            <w:right w:val="none" w:sz="0" w:space="0" w:color="auto"/>
          </w:divBdr>
        </w:div>
      </w:divsChild>
    </w:div>
    <w:div w:id="2137067575">
      <w:bodyDiv w:val="1"/>
      <w:marLeft w:val="0"/>
      <w:marRight w:val="0"/>
      <w:marTop w:val="0"/>
      <w:marBottom w:val="0"/>
      <w:divBdr>
        <w:top w:val="none" w:sz="0" w:space="0" w:color="auto"/>
        <w:left w:val="none" w:sz="0" w:space="0" w:color="auto"/>
        <w:bottom w:val="none" w:sz="0" w:space="0" w:color="auto"/>
        <w:right w:val="none" w:sz="0" w:space="0" w:color="auto"/>
      </w:divBdr>
      <w:divsChild>
        <w:div w:id="2632432">
          <w:marLeft w:val="0"/>
          <w:marRight w:val="0"/>
          <w:marTop w:val="0"/>
          <w:marBottom w:val="0"/>
          <w:divBdr>
            <w:top w:val="none" w:sz="0" w:space="0" w:color="auto"/>
            <w:left w:val="none" w:sz="0" w:space="0" w:color="auto"/>
            <w:bottom w:val="none" w:sz="0" w:space="0" w:color="auto"/>
            <w:right w:val="none" w:sz="0" w:space="0" w:color="auto"/>
          </w:divBdr>
        </w:div>
        <w:div w:id="642466323">
          <w:marLeft w:val="0"/>
          <w:marRight w:val="0"/>
          <w:marTop w:val="0"/>
          <w:marBottom w:val="0"/>
          <w:divBdr>
            <w:top w:val="none" w:sz="0" w:space="0" w:color="auto"/>
            <w:left w:val="none" w:sz="0" w:space="0" w:color="auto"/>
            <w:bottom w:val="none" w:sz="0" w:space="0" w:color="auto"/>
            <w:right w:val="none" w:sz="0" w:space="0" w:color="auto"/>
          </w:divBdr>
          <w:divsChild>
            <w:div w:id="71054374">
              <w:marLeft w:val="-225"/>
              <w:marRight w:val="-225"/>
              <w:marTop w:val="0"/>
              <w:marBottom w:val="0"/>
              <w:divBdr>
                <w:top w:val="none" w:sz="0" w:space="0" w:color="auto"/>
                <w:left w:val="none" w:sz="0" w:space="0" w:color="auto"/>
                <w:bottom w:val="none" w:sz="0" w:space="0" w:color="auto"/>
                <w:right w:val="none" w:sz="0" w:space="0" w:color="auto"/>
              </w:divBdr>
              <w:divsChild>
                <w:div w:id="1969703531">
                  <w:marLeft w:val="0"/>
                  <w:marRight w:val="0"/>
                  <w:marTop w:val="0"/>
                  <w:marBottom w:val="0"/>
                  <w:divBdr>
                    <w:top w:val="none" w:sz="0" w:space="0" w:color="auto"/>
                    <w:left w:val="none" w:sz="0" w:space="0" w:color="auto"/>
                    <w:bottom w:val="none" w:sz="0" w:space="0" w:color="auto"/>
                    <w:right w:val="none" w:sz="0" w:space="0" w:color="auto"/>
                  </w:divBdr>
                  <w:divsChild>
                    <w:div w:id="2018576807">
                      <w:marLeft w:val="0"/>
                      <w:marRight w:val="0"/>
                      <w:marTop w:val="0"/>
                      <w:marBottom w:val="0"/>
                      <w:divBdr>
                        <w:top w:val="none" w:sz="0" w:space="0" w:color="auto"/>
                        <w:left w:val="none" w:sz="0" w:space="0" w:color="auto"/>
                        <w:bottom w:val="none" w:sz="0" w:space="0" w:color="auto"/>
                        <w:right w:val="none" w:sz="0" w:space="0" w:color="auto"/>
                      </w:divBdr>
                      <w:divsChild>
                        <w:div w:id="1475179034">
                          <w:marLeft w:val="0"/>
                          <w:marRight w:val="0"/>
                          <w:marTop w:val="0"/>
                          <w:marBottom w:val="0"/>
                          <w:divBdr>
                            <w:top w:val="none" w:sz="0" w:space="0" w:color="auto"/>
                            <w:left w:val="none" w:sz="0" w:space="0" w:color="auto"/>
                            <w:bottom w:val="none" w:sz="0" w:space="0" w:color="auto"/>
                            <w:right w:val="none" w:sz="0" w:space="0" w:color="auto"/>
                          </w:divBdr>
                          <w:divsChild>
                            <w:div w:id="14884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816">
                      <w:marLeft w:val="0"/>
                      <w:marRight w:val="0"/>
                      <w:marTop w:val="0"/>
                      <w:marBottom w:val="330"/>
                      <w:divBdr>
                        <w:top w:val="none" w:sz="0" w:space="0" w:color="auto"/>
                        <w:left w:val="none" w:sz="0" w:space="0" w:color="auto"/>
                        <w:bottom w:val="none" w:sz="0" w:space="0" w:color="auto"/>
                        <w:right w:val="none" w:sz="0" w:space="0" w:color="auto"/>
                      </w:divBdr>
                      <w:divsChild>
                        <w:div w:id="1461069770">
                          <w:marLeft w:val="0"/>
                          <w:marRight w:val="0"/>
                          <w:marTop w:val="0"/>
                          <w:marBottom w:val="0"/>
                          <w:divBdr>
                            <w:top w:val="none" w:sz="0" w:space="0" w:color="auto"/>
                            <w:left w:val="none" w:sz="0" w:space="0" w:color="auto"/>
                            <w:bottom w:val="none" w:sz="0" w:space="0" w:color="auto"/>
                            <w:right w:val="none" w:sz="0" w:space="0" w:color="auto"/>
                          </w:divBdr>
                          <w:divsChild>
                            <w:div w:id="1636107025">
                              <w:marLeft w:val="0"/>
                              <w:marRight w:val="0"/>
                              <w:marTop w:val="0"/>
                              <w:marBottom w:val="0"/>
                              <w:divBdr>
                                <w:top w:val="none" w:sz="0" w:space="0" w:color="auto"/>
                                <w:left w:val="none" w:sz="0" w:space="0" w:color="auto"/>
                                <w:bottom w:val="none" w:sz="0" w:space="0" w:color="auto"/>
                                <w:right w:val="none" w:sz="0" w:space="0" w:color="auto"/>
                              </w:divBdr>
                            </w:div>
                            <w:div w:id="839124641">
                              <w:marLeft w:val="0"/>
                              <w:marRight w:val="0"/>
                              <w:marTop w:val="0"/>
                              <w:marBottom w:val="0"/>
                              <w:divBdr>
                                <w:top w:val="none" w:sz="0" w:space="0" w:color="auto"/>
                                <w:left w:val="none" w:sz="0" w:space="0" w:color="auto"/>
                                <w:bottom w:val="none" w:sz="0" w:space="0" w:color="auto"/>
                                <w:right w:val="none" w:sz="0" w:space="0" w:color="auto"/>
                              </w:divBdr>
                            </w:div>
                          </w:divsChild>
                        </w:div>
                        <w:div w:id="1731876506">
                          <w:marLeft w:val="0"/>
                          <w:marRight w:val="0"/>
                          <w:marTop w:val="0"/>
                          <w:marBottom w:val="0"/>
                          <w:divBdr>
                            <w:top w:val="none" w:sz="0" w:space="0" w:color="auto"/>
                            <w:left w:val="none" w:sz="0" w:space="0" w:color="auto"/>
                            <w:bottom w:val="none" w:sz="0" w:space="0" w:color="auto"/>
                            <w:right w:val="none" w:sz="0" w:space="0" w:color="auto"/>
                          </w:divBdr>
                          <w:divsChild>
                            <w:div w:id="100927882">
                              <w:marLeft w:val="-300"/>
                              <w:marRight w:val="-300"/>
                              <w:marTop w:val="225"/>
                              <w:marBottom w:val="225"/>
                              <w:divBdr>
                                <w:top w:val="none" w:sz="0" w:space="0" w:color="auto"/>
                                <w:left w:val="none" w:sz="0" w:space="0" w:color="auto"/>
                                <w:bottom w:val="none" w:sz="0" w:space="0" w:color="auto"/>
                                <w:right w:val="none" w:sz="0" w:space="0" w:color="auto"/>
                              </w:divBdr>
                              <w:divsChild>
                                <w:div w:id="282854057">
                                  <w:marLeft w:val="0"/>
                                  <w:marRight w:val="0"/>
                                  <w:marTop w:val="0"/>
                                  <w:marBottom w:val="0"/>
                                  <w:divBdr>
                                    <w:top w:val="none" w:sz="0" w:space="0" w:color="auto"/>
                                    <w:left w:val="none" w:sz="0" w:space="0" w:color="auto"/>
                                    <w:bottom w:val="none" w:sz="0" w:space="0" w:color="auto"/>
                                    <w:right w:val="none" w:sz="0" w:space="0" w:color="auto"/>
                                  </w:divBdr>
                                </w:div>
                                <w:div w:id="2020502819">
                                  <w:marLeft w:val="0"/>
                                  <w:marRight w:val="0"/>
                                  <w:marTop w:val="0"/>
                                  <w:marBottom w:val="0"/>
                                  <w:divBdr>
                                    <w:top w:val="none" w:sz="0" w:space="0" w:color="auto"/>
                                    <w:left w:val="none" w:sz="0" w:space="0" w:color="auto"/>
                                    <w:bottom w:val="none" w:sz="0" w:space="0" w:color="auto"/>
                                    <w:right w:val="none" w:sz="0" w:space="0" w:color="auto"/>
                                  </w:divBdr>
                                  <w:divsChild>
                                    <w:div w:id="134640805">
                                      <w:marLeft w:val="300"/>
                                      <w:marRight w:val="300"/>
                                      <w:marTop w:val="0"/>
                                      <w:marBottom w:val="0"/>
                                      <w:divBdr>
                                        <w:top w:val="none" w:sz="0" w:space="0" w:color="auto"/>
                                        <w:left w:val="none" w:sz="0" w:space="0" w:color="auto"/>
                                        <w:bottom w:val="single" w:sz="18" w:space="11" w:color="E7E7E7"/>
                                        <w:right w:val="none" w:sz="0" w:space="0" w:color="auto"/>
                                      </w:divBdr>
                                    </w:div>
                                  </w:divsChild>
                                </w:div>
                              </w:divsChild>
                            </w:div>
                            <w:div w:id="1714688668">
                              <w:marLeft w:val="0"/>
                              <w:marRight w:val="0"/>
                              <w:marTop w:val="300"/>
                              <w:marBottom w:val="0"/>
                              <w:divBdr>
                                <w:top w:val="none" w:sz="0" w:space="0" w:color="auto"/>
                                <w:left w:val="none" w:sz="0" w:space="0" w:color="auto"/>
                                <w:bottom w:val="none" w:sz="0" w:space="0" w:color="auto"/>
                                <w:right w:val="none" w:sz="0" w:space="0" w:color="auto"/>
                              </w:divBdr>
                              <w:divsChild>
                                <w:div w:id="1918634202">
                                  <w:marLeft w:val="0"/>
                                  <w:marRight w:val="300"/>
                                  <w:marTop w:val="0"/>
                                  <w:marBottom w:val="0"/>
                                  <w:divBdr>
                                    <w:top w:val="none" w:sz="0" w:space="0" w:color="auto"/>
                                    <w:left w:val="none" w:sz="0" w:space="0" w:color="auto"/>
                                    <w:bottom w:val="none" w:sz="0" w:space="0" w:color="auto"/>
                                    <w:right w:val="none" w:sz="0" w:space="0" w:color="auto"/>
                                  </w:divBdr>
                                  <w:divsChild>
                                    <w:div w:id="345442901">
                                      <w:marLeft w:val="0"/>
                                      <w:marRight w:val="0"/>
                                      <w:marTop w:val="0"/>
                                      <w:marBottom w:val="300"/>
                                      <w:divBdr>
                                        <w:top w:val="none" w:sz="0" w:space="0" w:color="auto"/>
                                        <w:left w:val="none" w:sz="0" w:space="0" w:color="auto"/>
                                        <w:bottom w:val="none" w:sz="0" w:space="0" w:color="auto"/>
                                        <w:right w:val="none" w:sz="0" w:space="0" w:color="auto"/>
                                      </w:divBdr>
                                      <w:divsChild>
                                        <w:div w:id="1839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4048">
                                  <w:marLeft w:val="0"/>
                                  <w:marRight w:val="0"/>
                                  <w:marTop w:val="0"/>
                                  <w:marBottom w:val="0"/>
                                  <w:divBdr>
                                    <w:top w:val="none" w:sz="0" w:space="0" w:color="auto"/>
                                    <w:left w:val="none" w:sz="0" w:space="0" w:color="auto"/>
                                    <w:bottom w:val="none" w:sz="0" w:space="0" w:color="auto"/>
                                    <w:right w:val="none" w:sz="0" w:space="0" w:color="auto"/>
                                  </w:divBdr>
                                  <w:divsChild>
                                    <w:div w:id="113520798">
                                      <w:marLeft w:val="0"/>
                                      <w:marRight w:val="0"/>
                                      <w:marTop w:val="0"/>
                                      <w:marBottom w:val="0"/>
                                      <w:divBdr>
                                        <w:top w:val="none" w:sz="0" w:space="0" w:color="auto"/>
                                        <w:left w:val="none" w:sz="0" w:space="0" w:color="auto"/>
                                        <w:bottom w:val="none" w:sz="0" w:space="0" w:color="auto"/>
                                        <w:right w:val="none" w:sz="0" w:space="0" w:color="auto"/>
                                      </w:divBdr>
                                      <w:divsChild>
                                        <w:div w:id="2012946654">
                                          <w:marLeft w:val="0"/>
                                          <w:marRight w:val="0"/>
                                          <w:marTop w:val="0"/>
                                          <w:marBottom w:val="0"/>
                                          <w:divBdr>
                                            <w:top w:val="none" w:sz="0" w:space="0" w:color="auto"/>
                                            <w:left w:val="none" w:sz="0" w:space="0" w:color="auto"/>
                                            <w:bottom w:val="none" w:sz="0" w:space="0" w:color="auto"/>
                                            <w:right w:val="none" w:sz="0" w:space="0" w:color="auto"/>
                                          </w:divBdr>
                                          <w:divsChild>
                                            <w:div w:id="244540091">
                                              <w:marLeft w:val="0"/>
                                              <w:marRight w:val="0"/>
                                              <w:marTop w:val="0"/>
                                              <w:marBottom w:val="0"/>
                                              <w:divBdr>
                                                <w:top w:val="none" w:sz="0" w:space="0" w:color="auto"/>
                                                <w:left w:val="none" w:sz="0" w:space="0" w:color="auto"/>
                                                <w:bottom w:val="none" w:sz="0" w:space="0" w:color="auto"/>
                                                <w:right w:val="none" w:sz="0" w:space="0" w:color="auto"/>
                                              </w:divBdr>
                                              <w:divsChild>
                                                <w:div w:id="673072140">
                                                  <w:marLeft w:val="0"/>
                                                  <w:marRight w:val="0"/>
                                                  <w:marTop w:val="0"/>
                                                  <w:marBottom w:val="150"/>
                                                  <w:divBdr>
                                                    <w:top w:val="none" w:sz="0" w:space="0" w:color="auto"/>
                                                    <w:left w:val="none" w:sz="0" w:space="0" w:color="auto"/>
                                                    <w:bottom w:val="none" w:sz="0" w:space="0" w:color="auto"/>
                                                    <w:right w:val="none" w:sz="0" w:space="0" w:color="auto"/>
                                                  </w:divBdr>
                                                </w:div>
                                              </w:divsChild>
                                            </w:div>
                                            <w:div w:id="1727341827">
                                              <w:marLeft w:val="0"/>
                                              <w:marRight w:val="0"/>
                                              <w:marTop w:val="0"/>
                                              <w:marBottom w:val="0"/>
                                              <w:divBdr>
                                                <w:top w:val="none" w:sz="0" w:space="0" w:color="auto"/>
                                                <w:left w:val="none" w:sz="0" w:space="0" w:color="auto"/>
                                                <w:bottom w:val="none" w:sz="0" w:space="0" w:color="auto"/>
                                                <w:right w:val="none" w:sz="0" w:space="0" w:color="auto"/>
                                              </w:divBdr>
                                              <w:divsChild>
                                                <w:div w:id="13637043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athens.com/joe-johnson-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athe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 Rowley</cp:lastModifiedBy>
  <cp:revision>2</cp:revision>
  <cp:lastPrinted>2017-01-04T22:25:00Z</cp:lastPrinted>
  <dcterms:created xsi:type="dcterms:W3CDTF">2018-01-10T15:54:00Z</dcterms:created>
  <dcterms:modified xsi:type="dcterms:W3CDTF">2018-01-10T15:54:00Z</dcterms:modified>
</cp:coreProperties>
</file>